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522" w:type="dxa"/>
        <w:tblLook w:val="04A0"/>
      </w:tblPr>
      <w:tblGrid>
        <w:gridCol w:w="2640"/>
        <w:gridCol w:w="3570"/>
        <w:gridCol w:w="4410"/>
      </w:tblGrid>
      <w:tr w:rsidR="00B6090D" w:rsidRPr="007475B7" w:rsidTr="00B6090D">
        <w:trPr>
          <w:trHeight w:val="37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B6090D" w:rsidRPr="007475B7" w:rsidRDefault="00B6090D" w:rsidP="00D3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B6090D" w:rsidRPr="007475B7" w:rsidTr="00B6090D">
        <w:trPr>
          <w:trHeight w:val="375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B6090D" w:rsidRPr="007475B7" w:rsidTr="00B6090D">
        <w:trPr>
          <w:trHeight w:val="30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1A53A6">
            <w:pPr>
              <w:pStyle w:val="TableParagraph"/>
              <w:jc w:val="center"/>
            </w:pPr>
            <w:r w:rsidRPr="007475B7">
              <w:t>Rajasthan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1A53A6">
            <w:pPr>
              <w:pStyle w:val="TableParagraph"/>
              <w:jc w:val="center"/>
            </w:pPr>
            <w:proofErr w:type="spellStart"/>
            <w:r w:rsidRPr="007475B7">
              <w:t>Nagaur</w:t>
            </w:r>
            <w:proofErr w:type="spellEnd"/>
          </w:p>
        </w:tc>
      </w:tr>
      <w:tr w:rsidR="00B6090D" w:rsidRPr="007475B7" w:rsidTr="00B6090D">
        <w:trPr>
          <w:trHeight w:val="548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90D" w:rsidRPr="007475B7" w:rsidRDefault="00B6090D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FE1A13">
            <w:pPr>
              <w:pStyle w:val="TableParagraph"/>
              <w:jc w:val="center"/>
              <w:rPr>
                <w:bCs/>
              </w:rPr>
            </w:pPr>
            <w:proofErr w:type="spellStart"/>
            <w:r w:rsidRPr="007475B7">
              <w:rPr>
                <w:bCs/>
              </w:rPr>
              <w:t>Maulasar</w:t>
            </w:r>
            <w:proofErr w:type="spellEnd"/>
          </w:p>
        </w:tc>
      </w:tr>
      <w:tr w:rsidR="00B6090D" w:rsidRPr="007475B7" w:rsidTr="00B6090D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90D" w:rsidRPr="007475B7" w:rsidRDefault="00B6090D" w:rsidP="00116E4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7475B7">
              <w:rPr>
                <w:rFonts w:ascii="Arial" w:hAnsi="Arial" w:cs="Arial"/>
                <w:szCs w:val="22"/>
              </w:rPr>
              <w:t>Ground water</w:t>
            </w: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 (2017)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90D" w:rsidRPr="007475B7" w:rsidRDefault="00B6090D" w:rsidP="001A53A6">
            <w:pPr>
              <w:pStyle w:val="TableParagraph"/>
              <w:jc w:val="center"/>
            </w:pPr>
            <w:r w:rsidRPr="007475B7">
              <w:rPr>
                <w:bCs/>
              </w:rPr>
              <w:t>OE (Over-Exploited)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B6090D" w:rsidRPr="007475B7" w:rsidTr="00B6090D">
        <w:trPr>
          <w:trHeight w:val="6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Average Annual Rainfall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(19</w:t>
            </w: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01-2016)</w:t>
            </w:r>
            <w:r w:rsidRPr="007475B7">
              <w:rPr>
                <w:rFonts w:ascii="Arial" w:hAnsi="Arial" w:cs="Arial"/>
                <w:szCs w:val="22"/>
              </w:rPr>
              <w:t xml:space="preserve"> (MM)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8A4E59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7475B7">
              <w:rPr>
                <w:rFonts w:ascii="Arial" w:hAnsi="Arial" w:cs="Arial"/>
                <w:bCs/>
                <w:color w:val="000000"/>
                <w:szCs w:val="22"/>
              </w:rPr>
              <w:t>464.85</w:t>
            </w:r>
          </w:p>
        </w:tc>
      </w:tr>
      <w:tr w:rsidR="00B6090D" w:rsidRPr="007475B7" w:rsidTr="00B6090D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Major aquifer as per aquifer Mapping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90D" w:rsidRPr="007475B7" w:rsidRDefault="00B6090D" w:rsidP="00B63BE2">
            <w:pPr>
              <w:pStyle w:val="TableParagraph"/>
              <w:tabs>
                <w:tab w:val="left" w:pos="1786"/>
              </w:tabs>
              <w:jc w:val="center"/>
            </w:pPr>
            <w:proofErr w:type="spellStart"/>
            <w:r w:rsidRPr="007475B7">
              <w:rPr>
                <w:bCs/>
              </w:rPr>
              <w:t>Alu</w:t>
            </w:r>
            <w:proofErr w:type="spellEnd"/>
            <w:r w:rsidRPr="007475B7">
              <w:rPr>
                <w:bCs/>
              </w:rPr>
              <w:t xml:space="preserve"> (Alluvium) 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lps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92132F">
            <w:pPr>
              <w:pStyle w:val="TableParagraph"/>
              <w:jc w:val="center"/>
              <w:rPr>
                <w:bCs/>
              </w:rPr>
            </w:pPr>
            <w:r w:rsidRPr="007475B7">
              <w:rPr>
                <w:bCs/>
              </w:rPr>
              <w:t>0.5-1.5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921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hAnsi="Arial" w:cs="Arial"/>
                <w:szCs w:val="22"/>
              </w:rPr>
              <w:t>NA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90D" w:rsidRPr="007475B7" w:rsidRDefault="00B6090D" w:rsidP="0092132F">
            <w:pPr>
              <w:pStyle w:val="TableParagraph"/>
              <w:jc w:val="center"/>
              <w:rPr>
                <w:bCs/>
              </w:rPr>
            </w:pPr>
            <w:r w:rsidRPr="007475B7">
              <w:rPr>
                <w:bCs/>
              </w:rPr>
              <w:t>1-2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7475B7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7475B7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921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921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hAnsi="Arial" w:cs="Arial"/>
                <w:bCs/>
                <w:szCs w:val="22"/>
              </w:rPr>
              <w:t>Fresh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921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6090D" w:rsidRPr="007475B7" w:rsidTr="00B6090D">
        <w:trPr>
          <w:trHeight w:hRule="exact" w:val="298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Annual Water  Availability</w:t>
            </w:r>
          </w:p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B6090D" w:rsidRPr="007475B7" w:rsidTr="00B6090D">
        <w:trPr>
          <w:trHeight w:val="368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 w:rsidRPr="007475B7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8A4E59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7475B7">
              <w:rPr>
                <w:rFonts w:ascii="Arial" w:hAnsi="Arial" w:cs="Arial"/>
                <w:bCs/>
                <w:color w:val="000000"/>
                <w:szCs w:val="22"/>
              </w:rPr>
              <w:t>23.7456</w:t>
            </w:r>
          </w:p>
        </w:tc>
      </w:tr>
      <w:tr w:rsidR="00B6090D" w:rsidRPr="007475B7" w:rsidTr="00B6090D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 w:rsidRPr="007475B7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4C6C24">
            <w:pPr>
              <w:pStyle w:val="TableParagraph"/>
              <w:jc w:val="center"/>
            </w:pPr>
            <w:r w:rsidRPr="007475B7">
              <w:t>NA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 w:rsidRPr="007475B7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6090D" w:rsidRPr="007475B7" w:rsidTr="00B6090D">
        <w:trPr>
          <w:trHeight w:hRule="exact" w:val="487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7475B7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6090D" w:rsidRPr="007475B7" w:rsidTr="00B6090D">
        <w:trPr>
          <w:trHeight w:val="30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B6090D" w:rsidRPr="007475B7" w:rsidTr="00B6090D">
        <w:trPr>
          <w:trHeight w:hRule="exact" w:val="352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 w:rsidRPr="007475B7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B63BE2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7475B7">
              <w:rPr>
                <w:rFonts w:ascii="Arial" w:hAnsi="Arial" w:cs="Arial"/>
                <w:bCs/>
                <w:szCs w:val="22"/>
              </w:rPr>
              <w:t>52.5525</w:t>
            </w:r>
          </w:p>
          <w:p w:rsidR="00B6090D" w:rsidRPr="007475B7" w:rsidRDefault="00B6090D" w:rsidP="00B63BE2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:rsidR="00B6090D" w:rsidRPr="007475B7" w:rsidRDefault="00B6090D" w:rsidP="00B63BE2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:rsidR="00B6090D" w:rsidRPr="007475B7" w:rsidRDefault="00B6090D" w:rsidP="00B63BE2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B6090D" w:rsidRPr="007475B7" w:rsidRDefault="00B6090D" w:rsidP="00B63BE2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B6090D" w:rsidRPr="007475B7" w:rsidRDefault="00B6090D" w:rsidP="00B63BE2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B6090D" w:rsidRPr="007475B7" w:rsidRDefault="00B6090D" w:rsidP="00B63BE2">
            <w:pPr>
              <w:pStyle w:val="TableParagraph"/>
              <w:jc w:val="center"/>
              <w:rPr>
                <w:bCs/>
              </w:rPr>
            </w:pPr>
          </w:p>
        </w:tc>
      </w:tr>
      <w:tr w:rsidR="00B6090D" w:rsidRPr="007475B7" w:rsidTr="00B6090D">
        <w:trPr>
          <w:trHeight w:hRule="exact" w:val="262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 w:rsidRPr="007475B7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B6090D">
            <w:pPr>
              <w:jc w:val="center"/>
              <w:rPr>
                <w:bCs/>
              </w:rPr>
            </w:pPr>
            <w:r w:rsidRPr="007475B7">
              <w:rPr>
                <w:rFonts w:ascii="Arial" w:hAnsi="Arial" w:cs="Arial"/>
                <w:bCs/>
                <w:szCs w:val="22"/>
              </w:rPr>
              <w:t>9.8880</w:t>
            </w:r>
          </w:p>
        </w:tc>
      </w:tr>
      <w:tr w:rsidR="00B6090D" w:rsidRPr="007475B7" w:rsidTr="00B6090D">
        <w:trPr>
          <w:trHeight w:val="26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7475B7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B6090D" w:rsidRPr="007475B7" w:rsidTr="00B6090D">
        <w:trPr>
          <w:trHeight w:val="53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(2009-2017)</w:t>
            </w:r>
            <w:r w:rsidRPr="007475B7">
              <w:rPr>
                <w:rFonts w:ascii="Arial" w:hAnsi="Arial" w:cs="Arial"/>
                <w:szCs w:val="22"/>
              </w:rPr>
              <w:t xml:space="preserve"> (MCM</w:t>
            </w:r>
            <w:r>
              <w:rPr>
                <w:rFonts w:ascii="Arial" w:hAnsi="Arial" w:cs="Arial"/>
                <w:szCs w:val="22"/>
              </w:rPr>
              <w:t>/year</w:t>
            </w:r>
            <w:r w:rsidRPr="007475B7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D92901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7475B7">
              <w:rPr>
                <w:rFonts w:ascii="Arial" w:hAnsi="Arial" w:cs="Arial"/>
                <w:color w:val="000000"/>
                <w:szCs w:val="22"/>
              </w:rPr>
              <w:t xml:space="preserve">Rise: </w:t>
            </w:r>
            <w:r w:rsidRPr="007475B7">
              <w:rPr>
                <w:rFonts w:ascii="Arial" w:hAnsi="Arial" w:cs="Arial"/>
                <w:bCs/>
                <w:color w:val="000000"/>
                <w:szCs w:val="22"/>
              </w:rPr>
              <w:t>0.26</w:t>
            </w:r>
          </w:p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B6090D" w:rsidRPr="007475B7" w:rsidTr="00B6090D">
        <w:trPr>
          <w:trHeight w:val="39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90D" w:rsidRPr="007475B7" w:rsidRDefault="00B6090D" w:rsidP="00805E51">
            <w:pPr>
              <w:rPr>
                <w:rFonts w:ascii="Arial" w:hAnsi="Arial" w:cs="Arial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 xml:space="preserve">Common </w:t>
            </w:r>
            <w:r w:rsidRPr="007475B7">
              <w:rPr>
                <w:rFonts w:ascii="Arial" w:hAnsi="Arial" w:cs="Arial"/>
                <w:szCs w:val="22"/>
              </w:rPr>
              <w:t>Ground water</w:t>
            </w:r>
          </w:p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 xml:space="preserve"> Abstraction Structure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90D" w:rsidRPr="007475B7" w:rsidRDefault="00B6090D" w:rsidP="00B60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475B7">
              <w:rPr>
                <w:rFonts w:ascii="Arial" w:hAnsi="Arial" w:cs="Arial"/>
                <w:szCs w:val="22"/>
              </w:rPr>
              <w:t xml:space="preserve">Dug well/Bore well/ </w:t>
            </w:r>
            <w:r>
              <w:rPr>
                <w:rFonts w:ascii="Arial" w:hAnsi="Arial" w:cs="Arial"/>
                <w:szCs w:val="22"/>
              </w:rPr>
              <w:t>TW</w:t>
            </w:r>
            <w:r w:rsidRPr="007475B7">
              <w:rPr>
                <w:rFonts w:ascii="Arial" w:hAnsi="Arial" w:cs="Arial"/>
                <w:szCs w:val="22"/>
              </w:rPr>
              <w:t xml:space="preserve">/ </w:t>
            </w:r>
            <w:r>
              <w:rPr>
                <w:rFonts w:ascii="Arial" w:hAnsi="Arial" w:cs="Arial"/>
                <w:szCs w:val="22"/>
              </w:rPr>
              <w:t>DCB</w:t>
            </w:r>
            <w:r w:rsidRPr="007475B7">
              <w:rPr>
                <w:rFonts w:ascii="Arial" w:hAnsi="Arial" w:cs="Arial"/>
                <w:szCs w:val="22"/>
              </w:rPr>
              <w:t xml:space="preserve"> etc.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mbgl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92132F">
            <w:pPr>
              <w:pStyle w:val="TableParagraph"/>
              <w:jc w:val="center"/>
              <w:rPr>
                <w:bCs/>
              </w:rPr>
            </w:pPr>
            <w:r w:rsidRPr="007475B7">
              <w:rPr>
                <w:bCs/>
              </w:rPr>
              <w:t>50-80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92132F">
            <w:pPr>
              <w:pStyle w:val="TableParagraph"/>
              <w:jc w:val="center"/>
            </w:pPr>
            <w:r w:rsidRPr="007475B7">
              <w:t>NA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90D" w:rsidRPr="007475B7" w:rsidRDefault="00B6090D" w:rsidP="0092132F">
            <w:pPr>
              <w:pStyle w:val="TableParagraph"/>
              <w:jc w:val="center"/>
              <w:rPr>
                <w:bCs/>
              </w:rPr>
            </w:pPr>
            <w:r w:rsidRPr="007475B7">
              <w:rPr>
                <w:bCs/>
              </w:rPr>
              <w:t>150-200</w:t>
            </w:r>
          </w:p>
        </w:tc>
      </w:tr>
      <w:tr w:rsidR="00B6090D" w:rsidRPr="007475B7" w:rsidTr="00B6090D">
        <w:trPr>
          <w:trHeight w:val="44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FE03EF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7475B7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7475B7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921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Future Availability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 w:rsidRPr="007475B7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8A4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6090D" w:rsidRPr="007475B7" w:rsidTr="00B6090D">
        <w:trPr>
          <w:trHeight w:val="33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 w:rsidRPr="007475B7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8A4E59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7475B7">
              <w:rPr>
                <w:rFonts w:ascii="Arial" w:hAnsi="Arial" w:cs="Arial"/>
                <w:bCs/>
                <w:color w:val="000000"/>
                <w:szCs w:val="22"/>
              </w:rPr>
              <w:t>0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Potable/Non potable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6090D" w:rsidRPr="007475B7" w:rsidTr="00B6090D">
        <w:trPr>
          <w:trHeight w:val="67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805E51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2"/>
              </w:rPr>
              <w:t>mbgl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90D" w:rsidRPr="007475B7" w:rsidRDefault="00B6090D" w:rsidP="007475B7">
            <w:pPr>
              <w:pStyle w:val="TableParagraph"/>
              <w:jc w:val="center"/>
              <w:rPr>
                <w:bCs/>
              </w:rPr>
            </w:pPr>
            <w:r w:rsidRPr="007475B7">
              <w:rPr>
                <w:rFonts w:eastAsia="Times New Roman"/>
                <w:color w:val="000000"/>
              </w:rPr>
              <w:t>Pre Mon. :</w:t>
            </w:r>
            <w:r w:rsidRPr="007475B7">
              <w:rPr>
                <w:bCs/>
              </w:rPr>
              <w:t xml:space="preserve"> 56.90</w:t>
            </w:r>
          </w:p>
          <w:p w:rsidR="00B6090D" w:rsidRPr="007475B7" w:rsidRDefault="00B6090D" w:rsidP="007475B7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 xml:space="preserve">Post Mon. : </w:t>
            </w:r>
            <w:r w:rsidRPr="007475B7">
              <w:rPr>
                <w:rFonts w:ascii="Arial" w:hAnsi="Arial" w:cs="Arial"/>
                <w:bCs/>
                <w:szCs w:val="22"/>
              </w:rPr>
              <w:t>56.13</w:t>
            </w:r>
          </w:p>
        </w:tc>
      </w:tr>
      <w:tr w:rsidR="00B6090D" w:rsidRPr="007475B7" w:rsidTr="00B6090D">
        <w:trPr>
          <w:trHeight w:val="638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90D" w:rsidRPr="007475B7" w:rsidRDefault="00B6090D" w:rsidP="008A4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 (2007 -2016)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(m/year)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0D" w:rsidRPr="007475B7" w:rsidRDefault="00B6090D" w:rsidP="007475B7">
            <w:pPr>
              <w:pStyle w:val="TableParagraph"/>
              <w:jc w:val="center"/>
              <w:rPr>
                <w:bCs/>
              </w:rPr>
            </w:pPr>
            <w:r w:rsidRPr="007475B7">
              <w:rPr>
                <w:rFonts w:eastAsia="Times New Roman"/>
                <w:color w:val="000000"/>
              </w:rPr>
              <w:t xml:space="preserve">Pre Mon. Fall - </w:t>
            </w:r>
            <w:r w:rsidRPr="007475B7">
              <w:rPr>
                <w:bCs/>
              </w:rPr>
              <w:t>0.98</w:t>
            </w:r>
          </w:p>
          <w:p w:rsidR="00B6090D" w:rsidRPr="007475B7" w:rsidRDefault="00B6090D" w:rsidP="0074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&amp;</w:t>
            </w:r>
          </w:p>
          <w:p w:rsidR="00B6090D" w:rsidRPr="007475B7" w:rsidRDefault="00B6090D" w:rsidP="00B6090D">
            <w:pPr>
              <w:pStyle w:val="TableParagraph"/>
              <w:jc w:val="center"/>
              <w:rPr>
                <w:bCs/>
              </w:rPr>
            </w:pPr>
            <w:r w:rsidRPr="007475B7">
              <w:rPr>
                <w:rFonts w:eastAsia="Times New Roman"/>
                <w:color w:val="000000"/>
              </w:rPr>
              <w:t xml:space="preserve">Post </w:t>
            </w:r>
            <w:proofErr w:type="spellStart"/>
            <w:r w:rsidRPr="007475B7">
              <w:rPr>
                <w:rFonts w:eastAsia="Times New Roman"/>
                <w:color w:val="000000"/>
              </w:rPr>
              <w:t>Mon.Fall</w:t>
            </w:r>
            <w:proofErr w:type="spellEnd"/>
            <w:r w:rsidRPr="007475B7">
              <w:rPr>
                <w:rFonts w:eastAsia="Times New Roman"/>
                <w:color w:val="000000"/>
              </w:rPr>
              <w:t xml:space="preserve"> - </w:t>
            </w:r>
            <w:r w:rsidRPr="007475B7">
              <w:rPr>
                <w:bCs/>
              </w:rPr>
              <w:t>0.96</w:t>
            </w:r>
          </w:p>
          <w:p w:rsidR="00B6090D" w:rsidRPr="007475B7" w:rsidRDefault="00B6090D" w:rsidP="007475B7">
            <w:pPr>
              <w:pStyle w:val="TableParagraph"/>
              <w:jc w:val="center"/>
              <w:rPr>
                <w:bCs/>
              </w:rPr>
            </w:pPr>
          </w:p>
        </w:tc>
      </w:tr>
      <w:tr w:rsidR="00B6090D" w:rsidRPr="007475B7" w:rsidTr="00B6090D">
        <w:trPr>
          <w:trHeight w:val="30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B6090D" w:rsidRPr="007475B7" w:rsidTr="00B6090D">
        <w:trPr>
          <w:trHeight w:val="113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90D" w:rsidRPr="007475B7" w:rsidRDefault="00B6090D" w:rsidP="0034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 Industry, Construction etc)</w:t>
            </w:r>
            <w:r w:rsidRPr="007475B7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6090D" w:rsidRPr="007475B7" w:rsidTr="00B6090D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 w:rsidRPr="007475B7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90D" w:rsidRPr="007475B7" w:rsidRDefault="00B6090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6090D" w:rsidRPr="007475B7" w:rsidTr="00B6090D">
        <w:trPr>
          <w:trHeight w:val="99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90D" w:rsidRPr="007475B7" w:rsidRDefault="00B6090D" w:rsidP="008A4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Suggestion for Crop</w:t>
            </w: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br/>
              <w:t>diversification,</w:t>
            </w: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br/>
              <w:t>Micro-irrigation etc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90D" w:rsidRPr="007475B7" w:rsidRDefault="00B6090D" w:rsidP="008A4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hAnsi="Arial" w:cs="Arial"/>
                <w:szCs w:val="22"/>
              </w:rPr>
              <w:t xml:space="preserve"> Less water Required Crop, Micro irrigation.</w:t>
            </w:r>
          </w:p>
        </w:tc>
      </w:tr>
      <w:tr w:rsidR="00B6090D" w:rsidRPr="007475B7" w:rsidTr="00B6090D">
        <w:trPr>
          <w:trHeight w:val="90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90D" w:rsidRPr="007475B7" w:rsidRDefault="00B6090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90D" w:rsidRPr="007475B7" w:rsidRDefault="00B6090D" w:rsidP="008A4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90D" w:rsidRPr="007475B7" w:rsidRDefault="00B6090D" w:rsidP="000F5D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B7">
              <w:rPr>
                <w:rFonts w:ascii="Arial" w:hAnsi="Arial" w:cs="Arial"/>
                <w:szCs w:val="22"/>
              </w:rPr>
              <w:t>Rooftop rain water Harvesting Structure through wells,/</w:t>
            </w:r>
            <w:proofErr w:type="spellStart"/>
            <w:r w:rsidRPr="007475B7">
              <w:rPr>
                <w:rFonts w:ascii="Arial" w:hAnsi="Arial" w:cs="Arial"/>
                <w:szCs w:val="22"/>
              </w:rPr>
              <w:t>tubewells</w:t>
            </w:r>
            <w:proofErr w:type="spellEnd"/>
            <w:r w:rsidRPr="007475B7">
              <w:rPr>
                <w:rFonts w:ascii="Arial" w:hAnsi="Arial" w:cs="Arial"/>
                <w:szCs w:val="22"/>
              </w:rPr>
              <w:t xml:space="preserve">/ hand </w:t>
            </w:r>
            <w:proofErr w:type="spellStart"/>
            <w:r w:rsidRPr="007475B7">
              <w:rPr>
                <w:rFonts w:ascii="Arial" w:hAnsi="Arial" w:cs="Arial"/>
                <w:szCs w:val="22"/>
              </w:rPr>
              <w:t>pumps,Pond</w:t>
            </w:r>
            <w:proofErr w:type="spellEnd"/>
            <w:r w:rsidRPr="007475B7">
              <w:rPr>
                <w:rFonts w:ascii="Arial" w:hAnsi="Arial" w:cs="Arial"/>
                <w:szCs w:val="22"/>
              </w:rPr>
              <w:t xml:space="preserve"> , </w:t>
            </w:r>
            <w:proofErr w:type="spellStart"/>
            <w:r w:rsidRPr="007475B7">
              <w:rPr>
                <w:rFonts w:ascii="Arial" w:hAnsi="Arial" w:cs="Arial"/>
                <w:szCs w:val="22"/>
              </w:rPr>
              <w:t>Tanka</w:t>
            </w:r>
            <w:proofErr w:type="spellEnd"/>
            <w:r w:rsidRPr="007475B7">
              <w:rPr>
                <w:rFonts w:ascii="Arial" w:hAnsi="Arial" w:cs="Arial"/>
                <w:szCs w:val="22"/>
              </w:rPr>
              <w:t xml:space="preserve"> etc.</w:t>
            </w:r>
          </w:p>
        </w:tc>
      </w:tr>
    </w:tbl>
    <w:p w:rsidR="007E7A79" w:rsidRDefault="007E7A79">
      <w:pPr>
        <w:rPr>
          <w:rFonts w:ascii="Arial" w:hAnsi="Arial" w:cs="Arial"/>
          <w:szCs w:val="22"/>
        </w:rPr>
      </w:pPr>
    </w:p>
    <w:p w:rsidR="00B6090D" w:rsidRDefault="00B6090D" w:rsidP="00B6090D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Abbreviations:</w:t>
      </w:r>
    </w:p>
    <w:p w:rsidR="00B6090D" w:rsidRDefault="00B6090D" w:rsidP="00B6090D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MM:  Millimeter</w:t>
      </w:r>
    </w:p>
    <w:p w:rsidR="00B6090D" w:rsidRDefault="00B6090D" w:rsidP="00B6090D">
      <w:pPr>
        <w:spacing w:after="12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Lps</w:t>
      </w:r>
      <w:proofErr w:type="spell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Litre</w:t>
      </w:r>
      <w:proofErr w:type="spellEnd"/>
      <w:r>
        <w:rPr>
          <w:rFonts w:ascii="Arial" w:hAnsi="Arial" w:cs="Arial"/>
          <w:szCs w:val="22"/>
        </w:rPr>
        <w:t xml:space="preserve"> per Second</w:t>
      </w:r>
    </w:p>
    <w:p w:rsidR="00B6090D" w:rsidRDefault="00B6090D" w:rsidP="00B6090D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DCB:  Dug Cum </w:t>
      </w:r>
      <w:proofErr w:type="spellStart"/>
      <w:r>
        <w:rPr>
          <w:rFonts w:ascii="Arial" w:hAnsi="Arial" w:cs="Arial"/>
          <w:szCs w:val="22"/>
        </w:rPr>
        <w:t>Borewell</w:t>
      </w:r>
      <w:proofErr w:type="spellEnd"/>
    </w:p>
    <w:p w:rsidR="00B6090D" w:rsidRDefault="00B6090D" w:rsidP="00B6090D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MCM: Million Cubic </w:t>
      </w:r>
      <w:proofErr w:type="spellStart"/>
      <w:proofErr w:type="gramStart"/>
      <w:r>
        <w:rPr>
          <w:rFonts w:ascii="Arial" w:hAnsi="Arial" w:cs="Arial"/>
          <w:szCs w:val="22"/>
        </w:rPr>
        <w:t>Metre</w:t>
      </w:r>
      <w:proofErr w:type="spellEnd"/>
      <w:proofErr w:type="gramEnd"/>
    </w:p>
    <w:p w:rsidR="00B6090D" w:rsidRDefault="00B6090D" w:rsidP="00B6090D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TW: Tube Well</w:t>
      </w:r>
    </w:p>
    <w:p w:rsidR="00B6090D" w:rsidRDefault="00B6090D" w:rsidP="00B6090D">
      <w:pPr>
        <w:spacing w:after="120"/>
        <w:rPr>
          <w:rFonts w:ascii="Arial" w:hAnsi="Arial" w:cs="Arial"/>
          <w:szCs w:val="22"/>
        </w:rPr>
      </w:pPr>
      <w:proofErr w:type="spellStart"/>
      <w:proofErr w:type="gramStart"/>
      <w:r>
        <w:rPr>
          <w:rFonts w:ascii="Arial" w:hAnsi="Arial" w:cs="Arial"/>
          <w:szCs w:val="22"/>
        </w:rPr>
        <w:t>Mbgl</w:t>
      </w:r>
      <w:proofErr w:type="spellEnd"/>
      <w:r>
        <w:rPr>
          <w:rFonts w:ascii="Arial" w:hAnsi="Arial" w:cs="Arial"/>
          <w:szCs w:val="22"/>
        </w:rPr>
        <w:t xml:space="preserve"> :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 xml:space="preserve"> below ground level </w:t>
      </w:r>
    </w:p>
    <w:p w:rsidR="00B6090D" w:rsidRDefault="00B6090D" w:rsidP="00B6090D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Cusec: Cubic foot per second</w:t>
      </w:r>
    </w:p>
    <w:p w:rsidR="00E46BAD" w:rsidRPr="007475B7" w:rsidRDefault="00B6090D" w:rsidP="00B6090D">
      <w:pPr>
        <w:spacing w:after="1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m/year</w:t>
      </w:r>
      <w:proofErr w:type="gram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>/year</w:t>
      </w:r>
    </w:p>
    <w:sectPr w:rsidR="00E46BAD" w:rsidRPr="007475B7" w:rsidSect="00B6090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2FDE"/>
    <w:rsid w:val="00027F38"/>
    <w:rsid w:val="00076475"/>
    <w:rsid w:val="000C13D7"/>
    <w:rsid w:val="000D6E2F"/>
    <w:rsid w:val="000D7F42"/>
    <w:rsid w:val="000F5D28"/>
    <w:rsid w:val="0010228B"/>
    <w:rsid w:val="00111276"/>
    <w:rsid w:val="00116E49"/>
    <w:rsid w:val="0013047F"/>
    <w:rsid w:val="0013256A"/>
    <w:rsid w:val="00142BC9"/>
    <w:rsid w:val="00163F15"/>
    <w:rsid w:val="0016670E"/>
    <w:rsid w:val="00167291"/>
    <w:rsid w:val="00180725"/>
    <w:rsid w:val="001A0CFE"/>
    <w:rsid w:val="001A53A6"/>
    <w:rsid w:val="001C0680"/>
    <w:rsid w:val="001C481B"/>
    <w:rsid w:val="001F57B7"/>
    <w:rsid w:val="001F5AFD"/>
    <w:rsid w:val="00221E30"/>
    <w:rsid w:val="00232793"/>
    <w:rsid w:val="002D283E"/>
    <w:rsid w:val="002E3D84"/>
    <w:rsid w:val="002F6329"/>
    <w:rsid w:val="002F66F0"/>
    <w:rsid w:val="00300D59"/>
    <w:rsid w:val="0031240C"/>
    <w:rsid w:val="0031573D"/>
    <w:rsid w:val="003276EE"/>
    <w:rsid w:val="00341C34"/>
    <w:rsid w:val="00344C4C"/>
    <w:rsid w:val="0034620F"/>
    <w:rsid w:val="00346798"/>
    <w:rsid w:val="003703E4"/>
    <w:rsid w:val="003802DC"/>
    <w:rsid w:val="00382E35"/>
    <w:rsid w:val="00384F98"/>
    <w:rsid w:val="003938D3"/>
    <w:rsid w:val="003A594D"/>
    <w:rsid w:val="004245DF"/>
    <w:rsid w:val="00465077"/>
    <w:rsid w:val="00497B64"/>
    <w:rsid w:val="004A2094"/>
    <w:rsid w:val="004A47A3"/>
    <w:rsid w:val="004B4ECE"/>
    <w:rsid w:val="004C6C24"/>
    <w:rsid w:val="004E0881"/>
    <w:rsid w:val="004E3367"/>
    <w:rsid w:val="004F069E"/>
    <w:rsid w:val="005018EF"/>
    <w:rsid w:val="005044B4"/>
    <w:rsid w:val="00515DA8"/>
    <w:rsid w:val="00516289"/>
    <w:rsid w:val="0054248D"/>
    <w:rsid w:val="00564C73"/>
    <w:rsid w:val="005879A8"/>
    <w:rsid w:val="00595209"/>
    <w:rsid w:val="00596603"/>
    <w:rsid w:val="005E1AAC"/>
    <w:rsid w:val="005F4DB1"/>
    <w:rsid w:val="00637351"/>
    <w:rsid w:val="006460B4"/>
    <w:rsid w:val="0068439A"/>
    <w:rsid w:val="00691F95"/>
    <w:rsid w:val="006A7BA8"/>
    <w:rsid w:val="006B590A"/>
    <w:rsid w:val="006D5148"/>
    <w:rsid w:val="006D5290"/>
    <w:rsid w:val="006F5BB9"/>
    <w:rsid w:val="007074BD"/>
    <w:rsid w:val="0073387E"/>
    <w:rsid w:val="007402F8"/>
    <w:rsid w:val="00745F22"/>
    <w:rsid w:val="007475B7"/>
    <w:rsid w:val="00781531"/>
    <w:rsid w:val="007838E0"/>
    <w:rsid w:val="007E77F4"/>
    <w:rsid w:val="007E7A79"/>
    <w:rsid w:val="00803CDC"/>
    <w:rsid w:val="008044C2"/>
    <w:rsid w:val="00805E51"/>
    <w:rsid w:val="00811B38"/>
    <w:rsid w:val="008137CE"/>
    <w:rsid w:val="0081719D"/>
    <w:rsid w:val="008271D6"/>
    <w:rsid w:val="00850524"/>
    <w:rsid w:val="00871A35"/>
    <w:rsid w:val="008A4E59"/>
    <w:rsid w:val="008C08E6"/>
    <w:rsid w:val="008E3425"/>
    <w:rsid w:val="008E6441"/>
    <w:rsid w:val="00916AF3"/>
    <w:rsid w:val="00917640"/>
    <w:rsid w:val="0092132F"/>
    <w:rsid w:val="0097028D"/>
    <w:rsid w:val="009726EA"/>
    <w:rsid w:val="00982FDE"/>
    <w:rsid w:val="00985945"/>
    <w:rsid w:val="00987426"/>
    <w:rsid w:val="009961DD"/>
    <w:rsid w:val="00A10DDD"/>
    <w:rsid w:val="00A11578"/>
    <w:rsid w:val="00A405B6"/>
    <w:rsid w:val="00A70BE8"/>
    <w:rsid w:val="00A80B70"/>
    <w:rsid w:val="00A84F68"/>
    <w:rsid w:val="00AB0C0C"/>
    <w:rsid w:val="00AD168F"/>
    <w:rsid w:val="00AE3D95"/>
    <w:rsid w:val="00B25570"/>
    <w:rsid w:val="00B263F7"/>
    <w:rsid w:val="00B32147"/>
    <w:rsid w:val="00B606F1"/>
    <w:rsid w:val="00B6090D"/>
    <w:rsid w:val="00B60EE0"/>
    <w:rsid w:val="00B63BE2"/>
    <w:rsid w:val="00B95CA3"/>
    <w:rsid w:val="00BA20CD"/>
    <w:rsid w:val="00BA53DD"/>
    <w:rsid w:val="00BC137E"/>
    <w:rsid w:val="00BD3E5A"/>
    <w:rsid w:val="00C01AC8"/>
    <w:rsid w:val="00CB09B9"/>
    <w:rsid w:val="00CB4C2B"/>
    <w:rsid w:val="00CB4D3D"/>
    <w:rsid w:val="00CD4DB1"/>
    <w:rsid w:val="00CE52B3"/>
    <w:rsid w:val="00CF67D2"/>
    <w:rsid w:val="00CF7801"/>
    <w:rsid w:val="00D03CE6"/>
    <w:rsid w:val="00D3012F"/>
    <w:rsid w:val="00D30FAF"/>
    <w:rsid w:val="00D865AD"/>
    <w:rsid w:val="00D92901"/>
    <w:rsid w:val="00DB103F"/>
    <w:rsid w:val="00DC24BD"/>
    <w:rsid w:val="00DD1A17"/>
    <w:rsid w:val="00E17B9B"/>
    <w:rsid w:val="00E36DB7"/>
    <w:rsid w:val="00E46BAD"/>
    <w:rsid w:val="00E60BEA"/>
    <w:rsid w:val="00E63681"/>
    <w:rsid w:val="00E72074"/>
    <w:rsid w:val="00E80825"/>
    <w:rsid w:val="00E9634B"/>
    <w:rsid w:val="00E97C9B"/>
    <w:rsid w:val="00EB2961"/>
    <w:rsid w:val="00EC11F1"/>
    <w:rsid w:val="00ED6B74"/>
    <w:rsid w:val="00ED7F3C"/>
    <w:rsid w:val="00F04A48"/>
    <w:rsid w:val="00F33832"/>
    <w:rsid w:val="00F45AE5"/>
    <w:rsid w:val="00F54B9A"/>
    <w:rsid w:val="00F75F9D"/>
    <w:rsid w:val="00FC3EDE"/>
    <w:rsid w:val="00FE03EF"/>
    <w:rsid w:val="00FE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16E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46</cp:revision>
  <dcterms:created xsi:type="dcterms:W3CDTF">2020-12-29T11:40:00Z</dcterms:created>
  <dcterms:modified xsi:type="dcterms:W3CDTF">2021-01-12T09:29:00Z</dcterms:modified>
</cp:coreProperties>
</file>